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727" w:rsidRPr="001D7BE9" w:rsidRDefault="00E36727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b/>
          <w:bCs/>
          <w:szCs w:val="28"/>
        </w:rPr>
      </w:pPr>
      <w:r w:rsidRPr="001D7BE9">
        <w:rPr>
          <w:rFonts w:ascii="Arial" w:hAnsi="Arial" w:cs="Arial"/>
          <w:b/>
          <w:bCs/>
          <w:noProof/>
          <w:szCs w:val="28"/>
        </w:rPr>
        <w:drawing>
          <wp:anchor distT="0" distB="0" distL="0" distR="0" simplePos="0" relativeHeight="251667456" behindDoc="0" locked="0" layoutInCell="1" allowOverlap="0" wp14:anchorId="1790DEB6" wp14:editId="2BBCB254">
            <wp:simplePos x="0" y="0"/>
            <wp:positionH relativeFrom="margin">
              <wp:align>right</wp:align>
            </wp:positionH>
            <wp:positionV relativeFrom="paragraph">
              <wp:posOffset>5286</wp:posOffset>
            </wp:positionV>
            <wp:extent cx="1095375" cy="619125"/>
            <wp:effectExtent l="0" t="0" r="9525" b="9525"/>
            <wp:wrapSquare wrapText="bothSides"/>
            <wp:docPr id="10" name="Obrázek 10" descr="Vá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áno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BE9">
        <w:rPr>
          <w:rFonts w:ascii="Arial" w:hAnsi="Arial" w:cs="Arial"/>
          <w:noProof/>
          <w:szCs w:val="28"/>
        </w:rPr>
        <w:drawing>
          <wp:anchor distT="47625" distB="47625" distL="47625" distR="47625" simplePos="0" relativeHeight="251660288" behindDoc="1" locked="0" layoutInCell="1" allowOverlap="0" wp14:anchorId="0111FB90" wp14:editId="29EC7BE3">
            <wp:simplePos x="0" y="0"/>
            <wp:positionH relativeFrom="margin">
              <wp:align>center</wp:align>
            </wp:positionH>
            <wp:positionV relativeFrom="line">
              <wp:posOffset>48315</wp:posOffset>
            </wp:positionV>
            <wp:extent cx="1095375" cy="619125"/>
            <wp:effectExtent l="0" t="0" r="9525" b="9525"/>
            <wp:wrapNone/>
            <wp:docPr id="9" name="Obrázek 9" descr="Kapř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ří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BE9">
        <w:rPr>
          <w:rFonts w:ascii="Arial" w:hAnsi="Arial" w:cs="Arial"/>
          <w:noProof/>
          <w:szCs w:val="28"/>
        </w:rPr>
        <w:drawing>
          <wp:anchor distT="0" distB="0" distL="0" distR="0" simplePos="0" relativeHeight="251664384" behindDoc="0" locked="0" layoutInCell="1" allowOverlap="0" wp14:anchorId="70596C42" wp14:editId="319B1F8B">
            <wp:simplePos x="0" y="0"/>
            <wp:positionH relativeFrom="margin">
              <wp:align>left</wp:align>
            </wp:positionH>
            <wp:positionV relativeFrom="line">
              <wp:posOffset>243</wp:posOffset>
            </wp:positionV>
            <wp:extent cx="1095375" cy="619125"/>
            <wp:effectExtent l="0" t="0" r="9525" b="9525"/>
            <wp:wrapSquare wrapText="bothSides"/>
            <wp:docPr id="11" name="Obrázek 11" descr="Vá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áno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946" w:rsidRPr="001D7BE9">
        <w:rPr>
          <w:rFonts w:ascii="Arial" w:hAnsi="Arial" w:cs="Arial"/>
          <w:b/>
          <w:bCs/>
          <w:szCs w:val="28"/>
          <w:u w:val="single"/>
        </w:rPr>
        <w:t>Vánoční test</w:t>
      </w:r>
      <w:r w:rsidR="00F03946" w:rsidRPr="001D7BE9">
        <w:rPr>
          <w:rFonts w:ascii="Arial" w:hAnsi="Arial" w:cs="Arial"/>
          <w:b/>
          <w:bCs/>
          <w:szCs w:val="28"/>
        </w:rPr>
        <w:t xml:space="preserve">  </w:t>
      </w:r>
    </w:p>
    <w:p w:rsidR="00F03946" w:rsidRPr="001D7BE9" w:rsidRDefault="00F03946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b/>
          <w:bCs/>
          <w:szCs w:val="28"/>
          <w:u w:val="single"/>
        </w:rPr>
      </w:pPr>
      <w:r w:rsidRPr="001D7BE9">
        <w:rPr>
          <w:rFonts w:ascii="Arial" w:hAnsi="Arial" w:cs="Arial"/>
          <w:b/>
          <w:bCs/>
          <w:szCs w:val="28"/>
        </w:rPr>
        <w:t xml:space="preserve">                 </w:t>
      </w:r>
      <w:hyperlink r:id="rId8" w:history="1"/>
    </w:p>
    <w:p w:rsidR="00F03946" w:rsidRPr="001D7BE9" w:rsidRDefault="00F03946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b/>
          <w:bCs/>
          <w:szCs w:val="28"/>
        </w:rPr>
      </w:pPr>
    </w:p>
    <w:p w:rsidR="00E36727" w:rsidRPr="001D7BE9" w:rsidRDefault="00E36727" w:rsidP="00AA579A">
      <w:pPr>
        <w:pStyle w:val="Normlnweb"/>
        <w:spacing w:before="0" w:beforeAutospacing="0" w:after="0" w:afterAutospacing="0"/>
        <w:ind w:right="283"/>
        <w:rPr>
          <w:rFonts w:ascii="Arial" w:hAnsi="Arial" w:cs="Arial"/>
          <w:b/>
          <w:bCs/>
          <w:szCs w:val="28"/>
        </w:rPr>
      </w:pPr>
    </w:p>
    <w:p w:rsidR="00F03946" w:rsidRDefault="00F03946" w:rsidP="00897AFD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szCs w:val="28"/>
        </w:rPr>
      </w:pPr>
    </w:p>
    <w:p w:rsidR="00DD0D50" w:rsidRPr="001D7BE9" w:rsidRDefault="00DD0D50" w:rsidP="00897AFD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szCs w:val="28"/>
        </w:rPr>
      </w:pPr>
    </w:p>
    <w:p w:rsidR="00897AFD" w:rsidRPr="001D7BE9" w:rsidRDefault="00F03946" w:rsidP="00897AFD">
      <w:pPr>
        <w:pStyle w:val="Normlnweb"/>
        <w:numPr>
          <w:ilvl w:val="0"/>
          <w:numId w:val="4"/>
        </w:numPr>
        <w:spacing w:before="0" w:beforeAutospacing="0" w:after="0" w:afterAutospacing="0"/>
        <w:ind w:left="283" w:right="283"/>
        <w:rPr>
          <w:rFonts w:ascii="Arial" w:hAnsi="Arial" w:cs="Arial"/>
          <w:szCs w:val="28"/>
          <w:u w:val="single"/>
        </w:rPr>
      </w:pPr>
      <w:r w:rsidRPr="001D7BE9">
        <w:rPr>
          <w:rFonts w:ascii="Arial" w:hAnsi="Arial" w:cs="Arial"/>
          <w:b/>
          <w:bCs/>
          <w:szCs w:val="28"/>
          <w:u w:val="single"/>
        </w:rPr>
        <w:t>Proč se na svátek sv. Barbory nosívala do stavení větvička z ovocného stromu?</w:t>
      </w:r>
    </w:p>
    <w:p w:rsidR="00EB22ED" w:rsidRPr="00DD0D50" w:rsidRDefault="00F03946" w:rsidP="00897AFD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CC0066"/>
          <w:szCs w:val="28"/>
        </w:rPr>
      </w:pPr>
      <w:r w:rsidRPr="001D7BE9">
        <w:rPr>
          <w:rFonts w:ascii="Arial" w:hAnsi="Arial" w:cs="Arial"/>
          <w:szCs w:val="28"/>
        </w:rPr>
        <w:br/>
      </w:r>
      <w:r w:rsidR="00EB22ED" w:rsidRPr="00DD0D50">
        <w:rPr>
          <w:rFonts w:ascii="Arial" w:hAnsi="Arial" w:cs="Arial"/>
          <w:color w:val="FF0000"/>
          <w:szCs w:val="28"/>
        </w:rPr>
        <w:t xml:space="preserve">a) </w:t>
      </w:r>
      <w:r w:rsidR="00DF71AD">
        <w:rPr>
          <w:rFonts w:ascii="Arial" w:hAnsi="Arial" w:cs="Arial"/>
          <w:color w:val="FF0000"/>
          <w:szCs w:val="28"/>
        </w:rPr>
        <w:t>aby děvčatům</w:t>
      </w:r>
      <w:r w:rsidR="00D45579" w:rsidRPr="00DD0D50">
        <w:rPr>
          <w:rFonts w:ascii="Arial" w:hAnsi="Arial" w:cs="Arial"/>
          <w:color w:val="FF0000"/>
          <w:szCs w:val="28"/>
        </w:rPr>
        <w:t xml:space="preserve"> </w:t>
      </w:r>
      <w:proofErr w:type="spellStart"/>
      <w:r w:rsidR="00D45579" w:rsidRPr="00DD0D50">
        <w:rPr>
          <w:rFonts w:ascii="Arial" w:hAnsi="Arial" w:cs="Arial"/>
          <w:color w:val="FF0000"/>
          <w:szCs w:val="28"/>
        </w:rPr>
        <w:t>vyvěštila</w:t>
      </w:r>
      <w:proofErr w:type="spellEnd"/>
      <w:r w:rsidR="00D45579" w:rsidRPr="00DD0D50">
        <w:rPr>
          <w:rFonts w:ascii="Arial" w:hAnsi="Arial" w:cs="Arial"/>
          <w:color w:val="FF0000"/>
          <w:szCs w:val="28"/>
        </w:rPr>
        <w:t>, zda se příští rok vdají - pod</w:t>
      </w:r>
      <w:r w:rsidR="00897AFD" w:rsidRPr="00DD0D50">
        <w:rPr>
          <w:rFonts w:ascii="Arial" w:hAnsi="Arial" w:cs="Arial"/>
          <w:color w:val="FF0000"/>
          <w:szCs w:val="28"/>
        </w:rPr>
        <w:t>le toho, zda větvička vykvetla</w:t>
      </w:r>
    </w:p>
    <w:p w:rsidR="00EB22ED" w:rsidRPr="001D7BE9" w:rsidRDefault="00D45579" w:rsidP="00897AFD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szCs w:val="28"/>
        </w:rPr>
      </w:pPr>
      <w:r w:rsidRPr="001D7BE9">
        <w:rPr>
          <w:rFonts w:ascii="Arial" w:hAnsi="Arial" w:cs="Arial"/>
          <w:szCs w:val="28"/>
        </w:rPr>
        <w:t>b) aby děvčata mohla rozkvetlou větvičku na Š</w:t>
      </w:r>
      <w:r w:rsidR="00897AFD" w:rsidRPr="001D7BE9">
        <w:rPr>
          <w:rFonts w:ascii="Arial" w:hAnsi="Arial" w:cs="Arial"/>
          <w:szCs w:val="28"/>
        </w:rPr>
        <w:t>tědrý den věnovat svému milému</w:t>
      </w:r>
    </w:p>
    <w:p w:rsidR="00F03946" w:rsidRPr="00536129" w:rsidRDefault="00AA579A" w:rsidP="00897AFD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C45911" w:themeColor="accent2" w:themeShade="BF"/>
          <w:szCs w:val="28"/>
        </w:rPr>
      </w:pPr>
      <w:r w:rsidRPr="00536129">
        <w:rPr>
          <w:rFonts w:ascii="Arial" w:hAnsi="Arial" w:cs="Arial"/>
          <w:noProof/>
          <w:color w:val="C45911" w:themeColor="accent2" w:themeShade="BF"/>
          <w:szCs w:val="28"/>
        </w:rPr>
        <w:drawing>
          <wp:anchor distT="47625" distB="47625" distL="47625" distR="47625" simplePos="0" relativeHeight="251659264" behindDoc="1" locked="0" layoutInCell="1" allowOverlap="0" wp14:anchorId="7C682BEC" wp14:editId="436A0541">
            <wp:simplePos x="0" y="0"/>
            <wp:positionH relativeFrom="column">
              <wp:posOffset>3000413</wp:posOffset>
            </wp:positionH>
            <wp:positionV relativeFrom="paragraph">
              <wp:posOffset>11629</wp:posOffset>
            </wp:positionV>
            <wp:extent cx="1095375" cy="619125"/>
            <wp:effectExtent l="0" t="0" r="9525" b="9525"/>
            <wp:wrapNone/>
            <wp:docPr id="7" name="Obrázek 7" descr="Zpět na stránky Pražské informační služb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pět na stránky Pražské informační služb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579" w:rsidRPr="00536129">
        <w:rPr>
          <w:rFonts w:ascii="Arial" w:hAnsi="Arial" w:cs="Arial"/>
          <w:color w:val="C45911" w:themeColor="accent2" w:themeShade="BF"/>
          <w:szCs w:val="28"/>
        </w:rPr>
        <w:t>c) aby se urodilo hodně ovoce</w:t>
      </w:r>
    </w:p>
    <w:p w:rsidR="00EB22ED" w:rsidRPr="001D7BE9" w:rsidRDefault="00EB22ED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szCs w:val="28"/>
        </w:rPr>
      </w:pPr>
    </w:p>
    <w:p w:rsidR="00D45579" w:rsidRPr="001D7BE9" w:rsidRDefault="00D45579" w:rsidP="00CD53F4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szCs w:val="28"/>
        </w:rPr>
      </w:pPr>
    </w:p>
    <w:p w:rsidR="003721EA" w:rsidRPr="001D7BE9" w:rsidRDefault="00F03946" w:rsidP="00AD4B41">
      <w:pPr>
        <w:pStyle w:val="Normlnweb"/>
        <w:numPr>
          <w:ilvl w:val="0"/>
          <w:numId w:val="4"/>
        </w:numPr>
        <w:spacing w:before="0" w:beforeAutospacing="0" w:after="120" w:afterAutospacing="0"/>
        <w:ind w:left="283" w:right="283"/>
        <w:rPr>
          <w:rFonts w:ascii="Arial" w:hAnsi="Arial" w:cs="Arial"/>
          <w:szCs w:val="28"/>
          <w:u w:val="single"/>
        </w:rPr>
      </w:pPr>
      <w:r w:rsidRPr="001D7BE9">
        <w:rPr>
          <w:rFonts w:ascii="Arial" w:hAnsi="Arial" w:cs="Arial"/>
          <w:b/>
          <w:bCs/>
          <w:szCs w:val="28"/>
          <w:u w:val="single"/>
        </w:rPr>
        <w:t>Proč se věřilo, že hospodyně nesmí vstát od štědrovečerního stolu?</w:t>
      </w:r>
      <w:r w:rsidR="00D45579" w:rsidRPr="001D7BE9">
        <w:rPr>
          <w:rFonts w:ascii="Arial" w:hAnsi="Arial" w:cs="Arial"/>
          <w:color w:val="FF0000"/>
          <w:szCs w:val="28"/>
        </w:rPr>
        <w:t xml:space="preserve"> </w:t>
      </w:r>
    </w:p>
    <w:p w:rsidR="003721EA" w:rsidRPr="00DD0D50" w:rsidRDefault="00AD4B41" w:rsidP="00CD53F4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FF0000"/>
          <w:szCs w:val="28"/>
        </w:rPr>
      </w:pPr>
      <w:r w:rsidRPr="00DD0D50">
        <w:rPr>
          <w:rFonts w:ascii="Arial" w:hAnsi="Arial" w:cs="Arial"/>
          <w:color w:val="FF0000"/>
          <w:szCs w:val="28"/>
        </w:rPr>
        <w:t>a</w:t>
      </w:r>
      <w:r w:rsidR="00D45579" w:rsidRPr="00DD0D50">
        <w:rPr>
          <w:rFonts w:ascii="Arial" w:hAnsi="Arial" w:cs="Arial"/>
          <w:color w:val="FF0000"/>
          <w:szCs w:val="28"/>
        </w:rPr>
        <w:t xml:space="preserve">) protože by někdo umřel, pochází to z pohanského zvyku vycházení duší na tento svět </w:t>
      </w:r>
    </w:p>
    <w:p w:rsidR="00AD4B41" w:rsidRPr="001D7BE9" w:rsidRDefault="00AD4B41" w:rsidP="00897AFD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szCs w:val="28"/>
        </w:rPr>
      </w:pPr>
      <w:r w:rsidRPr="001D7BE9">
        <w:rPr>
          <w:rFonts w:ascii="Arial" w:hAnsi="Arial" w:cs="Arial"/>
          <w:szCs w:val="28"/>
        </w:rPr>
        <w:t>b)</w:t>
      </w:r>
      <w:r w:rsidR="00D45579" w:rsidRPr="001D7BE9">
        <w:rPr>
          <w:rFonts w:ascii="Arial" w:hAnsi="Arial" w:cs="Arial"/>
          <w:szCs w:val="28"/>
        </w:rPr>
        <w:t xml:space="preserve"> </w:t>
      </w:r>
      <w:r w:rsidRPr="001D7BE9">
        <w:rPr>
          <w:rFonts w:ascii="Arial" w:hAnsi="Arial" w:cs="Arial"/>
          <w:szCs w:val="28"/>
        </w:rPr>
        <w:t xml:space="preserve">protože by drůbež neseděla na vejcích </w:t>
      </w:r>
    </w:p>
    <w:p w:rsidR="00D45579" w:rsidRPr="00536129" w:rsidRDefault="00AD4B41" w:rsidP="00897AFD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C45911" w:themeColor="accent2" w:themeShade="BF"/>
          <w:szCs w:val="28"/>
        </w:rPr>
      </w:pPr>
      <w:r w:rsidRPr="00536129">
        <w:rPr>
          <w:rFonts w:ascii="Arial" w:hAnsi="Arial" w:cs="Arial"/>
          <w:color w:val="C45911" w:themeColor="accent2" w:themeShade="BF"/>
          <w:szCs w:val="28"/>
        </w:rPr>
        <w:t xml:space="preserve">c) </w:t>
      </w:r>
      <w:r w:rsidR="00D45579" w:rsidRPr="00536129">
        <w:rPr>
          <w:rFonts w:ascii="Arial" w:hAnsi="Arial" w:cs="Arial"/>
          <w:color w:val="C45911" w:themeColor="accent2" w:themeShade="BF"/>
          <w:szCs w:val="28"/>
        </w:rPr>
        <w:t>lidé věřili, že by se rodina o dalších Vánocích nesešla celá</w:t>
      </w:r>
    </w:p>
    <w:p w:rsidR="00EB22ED" w:rsidRPr="001D7BE9" w:rsidRDefault="00EB22ED" w:rsidP="00897AFD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szCs w:val="28"/>
        </w:rPr>
      </w:pPr>
    </w:p>
    <w:p w:rsidR="00D45579" w:rsidRPr="001D7BE9" w:rsidRDefault="00AA579A" w:rsidP="00897AFD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szCs w:val="28"/>
        </w:rPr>
      </w:pPr>
      <w:r w:rsidRPr="001D7BE9">
        <w:rPr>
          <w:rFonts w:ascii="Arial" w:hAnsi="Arial" w:cs="Arial"/>
          <w:noProof/>
          <w:szCs w:val="28"/>
        </w:rPr>
        <w:drawing>
          <wp:anchor distT="47625" distB="47625" distL="47625" distR="47625" simplePos="0" relativeHeight="251662336" behindDoc="1" locked="0" layoutInCell="1" allowOverlap="0" wp14:anchorId="76A3C19C" wp14:editId="034767ED">
            <wp:simplePos x="0" y="0"/>
            <wp:positionH relativeFrom="margin">
              <wp:align>right</wp:align>
            </wp:positionH>
            <wp:positionV relativeFrom="paragraph">
              <wp:posOffset>6853</wp:posOffset>
            </wp:positionV>
            <wp:extent cx="1095375" cy="619125"/>
            <wp:effectExtent l="0" t="0" r="9525" b="9525"/>
            <wp:wrapNone/>
            <wp:docPr id="8" name="Obrázek 8" descr="Kapř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pří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EEF" w:rsidRPr="001D7BE9" w:rsidRDefault="00F03946" w:rsidP="00897AFD">
      <w:pPr>
        <w:pStyle w:val="Normlnweb"/>
        <w:numPr>
          <w:ilvl w:val="0"/>
          <w:numId w:val="4"/>
        </w:numPr>
        <w:spacing w:before="0" w:beforeAutospacing="0" w:after="120" w:afterAutospacing="0"/>
        <w:ind w:left="283" w:right="283"/>
        <w:rPr>
          <w:rFonts w:ascii="Arial" w:hAnsi="Arial" w:cs="Arial"/>
          <w:szCs w:val="28"/>
          <w:u w:val="single"/>
        </w:rPr>
      </w:pPr>
      <w:r w:rsidRPr="001D7BE9">
        <w:rPr>
          <w:rFonts w:ascii="Arial" w:hAnsi="Arial" w:cs="Arial"/>
          <w:b/>
          <w:bCs/>
          <w:szCs w:val="28"/>
          <w:u w:val="single"/>
        </w:rPr>
        <w:t>Proč se dříve dávaly ve stavení do oken svíčky?</w:t>
      </w:r>
    </w:p>
    <w:p w:rsidR="003721EA" w:rsidRPr="00DD0D50" w:rsidRDefault="00DD0D50" w:rsidP="00DD0D50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FF0000"/>
          <w:szCs w:val="28"/>
        </w:rPr>
      </w:pPr>
      <w:r>
        <w:rPr>
          <w:rFonts w:ascii="Arial" w:hAnsi="Arial" w:cs="Arial"/>
          <w:color w:val="FF0000"/>
          <w:szCs w:val="28"/>
        </w:rPr>
        <w:t xml:space="preserve">a) </w:t>
      </w:r>
      <w:r w:rsidR="00897AFD" w:rsidRPr="00DD0D50">
        <w:rPr>
          <w:rFonts w:ascii="Arial" w:hAnsi="Arial" w:cs="Arial"/>
          <w:color w:val="FF0000"/>
          <w:szCs w:val="28"/>
        </w:rPr>
        <w:t>aby poutníci našli cestu</w:t>
      </w:r>
    </w:p>
    <w:p w:rsidR="00AD4B41" w:rsidRPr="001D7BE9" w:rsidRDefault="00AD4B41" w:rsidP="00DD0D50">
      <w:pPr>
        <w:pStyle w:val="Normlnweb"/>
        <w:numPr>
          <w:ilvl w:val="0"/>
          <w:numId w:val="14"/>
        </w:numPr>
        <w:spacing w:before="0" w:beforeAutospacing="0" w:after="120" w:afterAutospacing="0"/>
        <w:ind w:left="643" w:right="283"/>
        <w:rPr>
          <w:rFonts w:ascii="Arial" w:hAnsi="Arial" w:cs="Arial"/>
          <w:szCs w:val="28"/>
        </w:rPr>
      </w:pPr>
      <w:r w:rsidRPr="001D7BE9">
        <w:rPr>
          <w:rFonts w:ascii="Arial" w:hAnsi="Arial" w:cs="Arial"/>
          <w:szCs w:val="28"/>
        </w:rPr>
        <w:t xml:space="preserve">aby trefily zpátky ke stolu duše zemřelých předků, dokonce se pro ně i prostíralo ke stolu </w:t>
      </w:r>
    </w:p>
    <w:p w:rsidR="00F03946" w:rsidRPr="00536129" w:rsidRDefault="00D45579" w:rsidP="00536129">
      <w:pPr>
        <w:pStyle w:val="Normlnweb"/>
        <w:numPr>
          <w:ilvl w:val="0"/>
          <w:numId w:val="14"/>
        </w:numPr>
        <w:spacing w:before="0" w:beforeAutospacing="0" w:after="120" w:afterAutospacing="0"/>
        <w:ind w:left="643" w:right="283"/>
        <w:rPr>
          <w:rFonts w:ascii="Arial" w:hAnsi="Arial" w:cs="Arial"/>
          <w:color w:val="C45911" w:themeColor="accent2" w:themeShade="BF"/>
          <w:szCs w:val="28"/>
        </w:rPr>
      </w:pPr>
      <w:r w:rsidRPr="00536129">
        <w:rPr>
          <w:rFonts w:ascii="Arial" w:hAnsi="Arial" w:cs="Arial"/>
          <w:bCs/>
          <w:color w:val="C45911" w:themeColor="accent2" w:themeShade="BF"/>
          <w:szCs w:val="28"/>
        </w:rPr>
        <w:t>zapálení svíčky</w:t>
      </w:r>
      <w:r w:rsidR="003721EA" w:rsidRPr="00536129">
        <w:rPr>
          <w:rFonts w:ascii="Arial" w:hAnsi="Arial" w:cs="Arial"/>
          <w:color w:val="C45911" w:themeColor="accent2" w:themeShade="BF"/>
          <w:szCs w:val="28"/>
        </w:rPr>
        <w:t> jako</w:t>
      </w:r>
      <w:r w:rsidRPr="00536129">
        <w:rPr>
          <w:rFonts w:ascii="Arial" w:hAnsi="Arial" w:cs="Arial"/>
          <w:color w:val="C45911" w:themeColor="accent2" w:themeShade="BF"/>
          <w:szCs w:val="28"/>
        </w:rPr>
        <w:t xml:space="preserve"> symbolu ohně bylo očištění se od všeho negativního a zléh</w:t>
      </w:r>
      <w:r w:rsidR="00F74EEF" w:rsidRPr="00536129">
        <w:rPr>
          <w:rFonts w:ascii="Arial" w:hAnsi="Arial" w:cs="Arial"/>
          <w:color w:val="C45911" w:themeColor="accent2" w:themeShade="BF"/>
          <w:szCs w:val="28"/>
        </w:rPr>
        <w:t>o</w:t>
      </w:r>
    </w:p>
    <w:p w:rsidR="00EB22ED" w:rsidRPr="001D7BE9" w:rsidRDefault="00EB22ED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b/>
          <w:bCs/>
          <w:color w:val="auto"/>
          <w:szCs w:val="28"/>
        </w:rPr>
      </w:pPr>
    </w:p>
    <w:p w:rsidR="00536129" w:rsidRDefault="00536129" w:rsidP="00536129">
      <w:pPr>
        <w:pStyle w:val="Normlnweb"/>
        <w:spacing w:before="0" w:beforeAutospacing="0" w:after="120" w:afterAutospacing="0"/>
        <w:ind w:right="283"/>
        <w:rPr>
          <w:rFonts w:ascii="Arial" w:hAnsi="Arial" w:cs="Arial"/>
          <w:szCs w:val="28"/>
        </w:rPr>
      </w:pPr>
    </w:p>
    <w:p w:rsidR="00F74EEF" w:rsidRPr="001D7BE9" w:rsidRDefault="00F03946" w:rsidP="00536129">
      <w:pPr>
        <w:pStyle w:val="Normlnweb"/>
        <w:numPr>
          <w:ilvl w:val="0"/>
          <w:numId w:val="4"/>
        </w:numPr>
        <w:spacing w:before="0" w:beforeAutospacing="0" w:after="120" w:afterAutospacing="0"/>
        <w:ind w:right="283"/>
        <w:rPr>
          <w:rFonts w:ascii="Arial" w:hAnsi="Arial" w:cs="Arial"/>
          <w:szCs w:val="28"/>
          <w:u w:val="single"/>
        </w:rPr>
      </w:pPr>
      <w:r w:rsidRPr="001D7BE9">
        <w:rPr>
          <w:rFonts w:ascii="Arial" w:hAnsi="Arial" w:cs="Arial"/>
          <w:b/>
          <w:bCs/>
          <w:szCs w:val="28"/>
          <w:u w:val="single"/>
        </w:rPr>
        <w:t>Jakým skutkem získal sv. Mikuláš pověst o své dobrotivosti?</w:t>
      </w:r>
      <w:r w:rsidR="00D45579" w:rsidRPr="001D7BE9">
        <w:rPr>
          <w:rFonts w:ascii="Arial" w:hAnsi="Arial" w:cs="Arial"/>
          <w:color w:val="FF0000"/>
          <w:szCs w:val="28"/>
          <w:u w:val="single"/>
        </w:rPr>
        <w:t xml:space="preserve"> </w:t>
      </w:r>
    </w:p>
    <w:p w:rsidR="008D4727" w:rsidRPr="00DD0D50" w:rsidRDefault="001C17E3" w:rsidP="00F74EEF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FF0000"/>
          <w:szCs w:val="28"/>
        </w:rPr>
      </w:pPr>
      <w:r w:rsidRPr="00DD0D50">
        <w:rPr>
          <w:rFonts w:ascii="Arial" w:hAnsi="Arial" w:cs="Arial"/>
          <w:b/>
          <w:bCs/>
          <w:noProof/>
          <w:color w:val="FF0000"/>
          <w:szCs w:val="28"/>
        </w:rPr>
        <w:drawing>
          <wp:anchor distT="0" distB="0" distL="0" distR="0" simplePos="0" relativeHeight="251675648" behindDoc="0" locked="0" layoutInCell="1" allowOverlap="0" wp14:anchorId="53F84257" wp14:editId="7615E42F">
            <wp:simplePos x="0" y="0"/>
            <wp:positionH relativeFrom="margin">
              <wp:posOffset>4223385</wp:posOffset>
            </wp:positionH>
            <wp:positionV relativeFrom="paragraph">
              <wp:posOffset>5337</wp:posOffset>
            </wp:positionV>
            <wp:extent cx="1095375" cy="619125"/>
            <wp:effectExtent l="0" t="0" r="9525" b="9525"/>
            <wp:wrapSquare wrapText="bothSides"/>
            <wp:docPr id="12" name="Obrázek 12" descr="Vá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áno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8DF">
        <w:rPr>
          <w:rFonts w:ascii="Arial" w:hAnsi="Arial" w:cs="Arial"/>
          <w:color w:val="FF0000"/>
          <w:szCs w:val="28"/>
        </w:rPr>
        <w:t xml:space="preserve"> </w:t>
      </w:r>
      <w:r w:rsidR="00AD4B41" w:rsidRPr="00DD0D50">
        <w:rPr>
          <w:rFonts w:ascii="Arial" w:hAnsi="Arial" w:cs="Arial"/>
          <w:color w:val="FF0000"/>
          <w:szCs w:val="28"/>
        </w:rPr>
        <w:t xml:space="preserve">a) </w:t>
      </w:r>
      <w:r w:rsidR="00F74EEF" w:rsidRPr="00DD0D50">
        <w:rPr>
          <w:rFonts w:ascii="Arial" w:hAnsi="Arial" w:cs="Arial"/>
          <w:color w:val="FF0000"/>
          <w:szCs w:val="28"/>
        </w:rPr>
        <w:t>svými penězi obdaroval žebráka</w:t>
      </w:r>
    </w:p>
    <w:p w:rsidR="00AD4B41" w:rsidRPr="001D7BE9" w:rsidRDefault="00CC18DF" w:rsidP="00AD4B41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  <w:r w:rsidR="00681B04" w:rsidRPr="001D7BE9">
        <w:rPr>
          <w:rFonts w:ascii="Arial" w:hAnsi="Arial" w:cs="Arial"/>
          <w:szCs w:val="28"/>
        </w:rPr>
        <w:t>b)</w:t>
      </w:r>
      <w:r w:rsidR="00AD4B41" w:rsidRPr="001D7BE9">
        <w:rPr>
          <w:rFonts w:ascii="Arial" w:hAnsi="Arial" w:cs="Arial"/>
          <w:szCs w:val="28"/>
        </w:rPr>
        <w:t xml:space="preserve"> svými penězi obdaroval sirotky</w:t>
      </w:r>
    </w:p>
    <w:p w:rsidR="00874688" w:rsidRDefault="00CC18DF" w:rsidP="00CC18DF">
      <w:pPr>
        <w:pStyle w:val="Normlnweb"/>
        <w:spacing w:before="0" w:beforeAutospacing="0" w:after="120" w:afterAutospacing="0"/>
        <w:ind w:right="283"/>
        <w:rPr>
          <w:rFonts w:ascii="Arial" w:hAnsi="Arial" w:cs="Arial"/>
          <w:color w:val="C45911" w:themeColor="accent2" w:themeShade="BF"/>
          <w:szCs w:val="28"/>
        </w:rPr>
      </w:pPr>
      <w:r>
        <w:rPr>
          <w:rFonts w:ascii="Arial" w:hAnsi="Arial" w:cs="Arial"/>
          <w:color w:val="C45911" w:themeColor="accent2" w:themeShade="BF"/>
          <w:szCs w:val="28"/>
        </w:rPr>
        <w:t xml:space="preserve">     </w:t>
      </w:r>
      <w:r w:rsidR="00D45579" w:rsidRPr="00536129">
        <w:rPr>
          <w:rFonts w:ascii="Arial" w:hAnsi="Arial" w:cs="Arial"/>
          <w:color w:val="C45911" w:themeColor="accent2" w:themeShade="BF"/>
          <w:szCs w:val="28"/>
        </w:rPr>
        <w:t>c)</w:t>
      </w:r>
      <w:r w:rsidR="00AD4B41" w:rsidRPr="00536129">
        <w:rPr>
          <w:rFonts w:ascii="Arial" w:hAnsi="Arial" w:cs="Arial"/>
          <w:b/>
          <w:bCs/>
          <w:noProof/>
          <w:color w:val="C45911" w:themeColor="accent2" w:themeShade="BF"/>
          <w:szCs w:val="28"/>
        </w:rPr>
        <w:t xml:space="preserve"> </w:t>
      </w:r>
      <w:r w:rsidR="00AD4B41" w:rsidRPr="00536129">
        <w:rPr>
          <w:rFonts w:ascii="Arial" w:hAnsi="Arial" w:cs="Arial"/>
          <w:color w:val="C45911" w:themeColor="accent2" w:themeShade="BF"/>
          <w:szCs w:val="28"/>
        </w:rPr>
        <w:t>svými penězi v</w:t>
      </w:r>
      <w:r>
        <w:rPr>
          <w:rFonts w:ascii="Arial" w:hAnsi="Arial" w:cs="Arial"/>
          <w:color w:val="C45911" w:themeColor="accent2" w:themeShade="BF"/>
          <w:szCs w:val="28"/>
        </w:rPr>
        <w:t xml:space="preserve">ykoupil tři dcery jednoho kupce   </w:t>
      </w:r>
      <w:r w:rsidR="00DF71AD">
        <w:rPr>
          <w:rFonts w:ascii="Arial" w:hAnsi="Arial" w:cs="Arial"/>
          <w:color w:val="C45911" w:themeColor="accent2" w:themeShade="BF"/>
          <w:szCs w:val="28"/>
        </w:rPr>
        <w:t xml:space="preserve">  </w:t>
      </w:r>
    </w:p>
    <w:p w:rsidR="00DF71AD" w:rsidRPr="00536129" w:rsidRDefault="00DF71AD" w:rsidP="00DF71AD">
      <w:pPr>
        <w:pStyle w:val="Normlnweb"/>
        <w:spacing w:before="0" w:beforeAutospacing="0" w:after="120" w:afterAutospacing="0"/>
        <w:ind w:right="283"/>
        <w:rPr>
          <w:rFonts w:ascii="Arial" w:hAnsi="Arial" w:cs="Arial"/>
          <w:color w:val="C45911" w:themeColor="accent2" w:themeShade="BF"/>
          <w:szCs w:val="28"/>
        </w:rPr>
      </w:pPr>
      <w:r>
        <w:rPr>
          <w:rFonts w:ascii="Arial" w:hAnsi="Arial" w:cs="Arial"/>
          <w:color w:val="C45911" w:themeColor="accent2" w:themeShade="BF"/>
          <w:szCs w:val="28"/>
        </w:rPr>
        <w:t xml:space="preserve">         </w:t>
      </w:r>
      <w:r w:rsidRPr="00536129">
        <w:rPr>
          <w:rFonts w:ascii="Arial" w:hAnsi="Arial" w:cs="Arial"/>
          <w:color w:val="C45911" w:themeColor="accent2" w:themeShade="BF"/>
          <w:szCs w:val="28"/>
        </w:rPr>
        <w:t>z nevěstince</w:t>
      </w:r>
    </w:p>
    <w:p w:rsidR="00DD0D50" w:rsidRPr="00DF71AD" w:rsidRDefault="00DF71AD" w:rsidP="00DF71AD">
      <w:pPr>
        <w:pStyle w:val="Normlnweb"/>
        <w:spacing w:before="0" w:beforeAutospacing="0" w:after="120" w:afterAutospacing="0"/>
        <w:ind w:right="283"/>
        <w:rPr>
          <w:rFonts w:ascii="Arial" w:hAnsi="Arial" w:cs="Arial"/>
          <w:color w:val="C45911" w:themeColor="accent2" w:themeShade="BF"/>
          <w:szCs w:val="28"/>
        </w:rPr>
      </w:pPr>
      <w:r>
        <w:rPr>
          <w:rFonts w:ascii="Arial" w:hAnsi="Arial" w:cs="Arial"/>
          <w:color w:val="C45911" w:themeColor="accent2" w:themeShade="BF"/>
          <w:szCs w:val="28"/>
        </w:rPr>
        <w:t xml:space="preserve"> </w:t>
      </w:r>
    </w:p>
    <w:p w:rsidR="001C17E3" w:rsidRPr="001D7BE9" w:rsidRDefault="00F03946" w:rsidP="00CC18DF">
      <w:pPr>
        <w:pStyle w:val="Normlnweb"/>
        <w:numPr>
          <w:ilvl w:val="0"/>
          <w:numId w:val="4"/>
        </w:numPr>
        <w:spacing w:before="0" w:beforeAutospacing="0" w:after="120" w:afterAutospacing="0"/>
        <w:ind w:right="340"/>
        <w:rPr>
          <w:rFonts w:ascii="Arial" w:hAnsi="Arial" w:cs="Arial"/>
          <w:szCs w:val="28"/>
          <w:u w:val="single"/>
        </w:rPr>
      </w:pPr>
      <w:r w:rsidRPr="001D7BE9">
        <w:rPr>
          <w:rFonts w:ascii="Arial" w:hAnsi="Arial" w:cs="Arial"/>
          <w:b/>
          <w:bCs/>
          <w:szCs w:val="28"/>
          <w:u w:val="single"/>
        </w:rPr>
        <w:t>Ze které země pochází zvyk zavěšování větvičky jmelí v místnosti?</w:t>
      </w:r>
      <w:r w:rsidR="001C17E3" w:rsidRPr="001D7BE9">
        <w:rPr>
          <w:rFonts w:ascii="Arial" w:hAnsi="Arial" w:cs="Arial"/>
          <w:b/>
          <w:bCs/>
          <w:szCs w:val="28"/>
          <w:u w:val="single"/>
        </w:rPr>
        <w:t xml:space="preserve"> </w:t>
      </w:r>
    </w:p>
    <w:p w:rsidR="00AA579A" w:rsidRPr="00DD0D50" w:rsidRDefault="00CC18DF" w:rsidP="002C1A03">
      <w:pPr>
        <w:pStyle w:val="Normlnweb"/>
        <w:spacing w:before="0" w:beforeAutospacing="0" w:after="120" w:afterAutospacing="0"/>
        <w:ind w:left="57" w:right="340"/>
        <w:rPr>
          <w:rFonts w:ascii="Arial" w:hAnsi="Arial" w:cs="Arial"/>
          <w:bCs/>
          <w:color w:val="FF0000"/>
          <w:szCs w:val="28"/>
        </w:rPr>
      </w:pPr>
      <w:r>
        <w:rPr>
          <w:rFonts w:ascii="Arial" w:hAnsi="Arial" w:cs="Arial"/>
          <w:bCs/>
          <w:color w:val="FF0000"/>
          <w:szCs w:val="28"/>
        </w:rPr>
        <w:t xml:space="preserve">    a) z</w:t>
      </w:r>
      <w:r w:rsidR="00AA579A" w:rsidRPr="00DD0D50">
        <w:rPr>
          <w:rFonts w:ascii="Arial" w:hAnsi="Arial" w:cs="Arial"/>
          <w:bCs/>
          <w:color w:val="FF0000"/>
          <w:szCs w:val="28"/>
        </w:rPr>
        <w:t> </w:t>
      </w:r>
      <w:r w:rsidR="00FF7C82" w:rsidRPr="00DD0D50">
        <w:rPr>
          <w:rFonts w:ascii="Arial" w:hAnsi="Arial" w:cs="Arial"/>
          <w:bCs/>
          <w:color w:val="FF0000"/>
          <w:szCs w:val="28"/>
        </w:rPr>
        <w:t>Irska</w:t>
      </w:r>
    </w:p>
    <w:p w:rsidR="00AA579A" w:rsidRPr="001D7BE9" w:rsidRDefault="00DD0D50" w:rsidP="002C1A03">
      <w:pPr>
        <w:pStyle w:val="Normlnweb"/>
        <w:spacing w:before="0" w:beforeAutospacing="0" w:after="120" w:afterAutospacing="0"/>
        <w:ind w:left="340" w:right="340"/>
        <w:rPr>
          <w:rFonts w:ascii="Arial" w:hAnsi="Arial" w:cs="Arial"/>
          <w:bCs/>
          <w:szCs w:val="28"/>
        </w:rPr>
      </w:pPr>
      <w:r w:rsidRPr="001D7BE9">
        <w:rPr>
          <w:rFonts w:ascii="Arial" w:hAnsi="Arial" w:cs="Arial"/>
          <w:noProof/>
          <w:szCs w:val="28"/>
        </w:rPr>
        <w:drawing>
          <wp:anchor distT="47625" distB="47625" distL="47625" distR="47625" simplePos="0" relativeHeight="251663360" behindDoc="1" locked="0" layoutInCell="1" allowOverlap="0" wp14:anchorId="43E414F7" wp14:editId="200519EE">
            <wp:simplePos x="0" y="0"/>
            <wp:positionH relativeFrom="margin">
              <wp:posOffset>2403939</wp:posOffset>
            </wp:positionH>
            <wp:positionV relativeFrom="paragraph">
              <wp:posOffset>30205</wp:posOffset>
            </wp:positionV>
            <wp:extent cx="1095375" cy="619125"/>
            <wp:effectExtent l="0" t="0" r="9525" b="9525"/>
            <wp:wrapNone/>
            <wp:docPr id="5" name="Obrázek 5" descr="Zpět na stránky Pražské informační služb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pět na stránky Pražské informační služb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8DF">
        <w:rPr>
          <w:rFonts w:ascii="Arial" w:hAnsi="Arial" w:cs="Arial"/>
          <w:szCs w:val="28"/>
        </w:rPr>
        <w:t xml:space="preserve">b) </w:t>
      </w:r>
      <w:r w:rsidR="0079137D" w:rsidRPr="001D7BE9">
        <w:rPr>
          <w:rFonts w:ascii="Arial" w:hAnsi="Arial" w:cs="Arial"/>
          <w:szCs w:val="28"/>
        </w:rPr>
        <w:t xml:space="preserve">z Anglie </w:t>
      </w:r>
    </w:p>
    <w:p w:rsidR="001C17E3" w:rsidRPr="00536129" w:rsidRDefault="00CC18DF" w:rsidP="002C1A03">
      <w:pPr>
        <w:pStyle w:val="Normlnweb"/>
        <w:spacing w:before="0" w:beforeAutospacing="0" w:after="120" w:afterAutospacing="0"/>
        <w:ind w:left="340" w:right="340"/>
        <w:rPr>
          <w:rFonts w:ascii="Arial" w:hAnsi="Arial" w:cs="Arial"/>
          <w:color w:val="C45911" w:themeColor="accent2" w:themeShade="BF"/>
          <w:szCs w:val="28"/>
          <w:u w:val="single"/>
        </w:rPr>
      </w:pPr>
      <w:r>
        <w:rPr>
          <w:rFonts w:ascii="Arial" w:hAnsi="Arial" w:cs="Arial"/>
          <w:color w:val="C45911" w:themeColor="accent2" w:themeShade="BF"/>
          <w:szCs w:val="28"/>
        </w:rPr>
        <w:t xml:space="preserve">c) </w:t>
      </w:r>
      <w:r w:rsidR="0079137D" w:rsidRPr="00536129">
        <w:rPr>
          <w:rFonts w:ascii="Arial" w:hAnsi="Arial" w:cs="Arial"/>
          <w:color w:val="C45911" w:themeColor="accent2" w:themeShade="BF"/>
          <w:szCs w:val="28"/>
        </w:rPr>
        <w:t>z Francie</w:t>
      </w:r>
    </w:p>
    <w:p w:rsidR="00874688" w:rsidRPr="001D7BE9" w:rsidRDefault="00F03946" w:rsidP="00536129">
      <w:pPr>
        <w:pStyle w:val="Normlnweb"/>
        <w:numPr>
          <w:ilvl w:val="0"/>
          <w:numId w:val="4"/>
        </w:numPr>
        <w:spacing w:before="0" w:beforeAutospacing="0" w:after="120" w:afterAutospacing="0"/>
        <w:ind w:left="303" w:right="283"/>
        <w:rPr>
          <w:rFonts w:ascii="Arial" w:hAnsi="Arial" w:cs="Arial"/>
          <w:szCs w:val="28"/>
          <w:u w:val="single"/>
        </w:rPr>
      </w:pPr>
      <w:r w:rsidRPr="001D7BE9">
        <w:rPr>
          <w:rFonts w:ascii="Arial" w:hAnsi="Arial" w:cs="Arial"/>
          <w:b/>
          <w:bCs/>
          <w:szCs w:val="28"/>
          <w:u w:val="single"/>
        </w:rPr>
        <w:lastRenderedPageBreak/>
        <w:t>V jaké přírodní události vlastně tkví prastará podstata oslav vánočních svátků?</w:t>
      </w:r>
    </w:p>
    <w:p w:rsidR="008D4727" w:rsidRPr="00536129" w:rsidRDefault="008D4727" w:rsidP="00897AFD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FF0000"/>
          <w:szCs w:val="28"/>
        </w:rPr>
      </w:pPr>
      <w:r w:rsidRPr="00536129">
        <w:rPr>
          <w:rFonts w:ascii="Arial" w:hAnsi="Arial" w:cs="Arial"/>
          <w:color w:val="FF0000"/>
          <w:szCs w:val="28"/>
        </w:rPr>
        <w:t>a)</w:t>
      </w:r>
      <w:r w:rsidR="00D45579" w:rsidRPr="00536129">
        <w:rPr>
          <w:rFonts w:ascii="Arial" w:hAnsi="Arial" w:cs="Arial"/>
          <w:color w:val="FF0000"/>
          <w:szCs w:val="28"/>
        </w:rPr>
        <w:t xml:space="preserve"> </w:t>
      </w:r>
      <w:r w:rsidR="00DF71AD">
        <w:rPr>
          <w:rFonts w:ascii="Arial" w:hAnsi="Arial" w:cs="Arial"/>
          <w:color w:val="FF0000"/>
          <w:szCs w:val="28"/>
        </w:rPr>
        <w:t>v letním slunovratu.</w:t>
      </w:r>
      <w:r w:rsidR="001C17E3" w:rsidRPr="00536129">
        <w:rPr>
          <w:rFonts w:ascii="Arial" w:hAnsi="Arial" w:cs="Arial"/>
          <w:color w:val="FF0000"/>
          <w:szCs w:val="28"/>
        </w:rPr>
        <w:t xml:space="preserve"> Tradičně se v tento večer zapalují </w:t>
      </w:r>
      <w:r w:rsidR="001C17E3" w:rsidRPr="00536129">
        <w:rPr>
          <w:rFonts w:ascii="Arial" w:hAnsi="Arial" w:cs="Arial"/>
          <w:b/>
          <w:bCs/>
          <w:color w:val="FF0000"/>
          <w:szCs w:val="28"/>
        </w:rPr>
        <w:t>ohně</w:t>
      </w:r>
      <w:r w:rsidR="001C17E3" w:rsidRPr="00536129">
        <w:rPr>
          <w:rFonts w:ascii="Arial" w:hAnsi="Arial" w:cs="Arial"/>
          <w:color w:val="FF0000"/>
          <w:szCs w:val="28"/>
        </w:rPr>
        <w:t xml:space="preserve">, které se přeskakují, </w:t>
      </w:r>
      <w:r w:rsidR="00DF71AD">
        <w:rPr>
          <w:rFonts w:ascii="Arial" w:hAnsi="Arial" w:cs="Arial"/>
          <w:color w:val="FF0000"/>
          <w:szCs w:val="28"/>
        </w:rPr>
        <w:t>což symbolizuje rituální očistu</w:t>
      </w:r>
      <w:r w:rsidR="001C17E3" w:rsidRPr="00536129">
        <w:rPr>
          <w:rFonts w:ascii="Arial" w:hAnsi="Arial" w:cs="Arial"/>
          <w:color w:val="FF0000"/>
          <w:szCs w:val="28"/>
        </w:rPr>
        <w:t xml:space="preserve"> </w:t>
      </w:r>
    </w:p>
    <w:p w:rsidR="00D45579" w:rsidRPr="001D7BE9" w:rsidRDefault="00D45579" w:rsidP="00897AFD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szCs w:val="28"/>
        </w:rPr>
      </w:pPr>
      <w:r w:rsidRPr="001D7BE9">
        <w:rPr>
          <w:rFonts w:ascii="Arial" w:hAnsi="Arial" w:cs="Arial"/>
          <w:szCs w:val="28"/>
        </w:rPr>
        <w:t xml:space="preserve">b) </w:t>
      </w:r>
      <w:r w:rsidR="001C17E3" w:rsidRPr="001D7BE9">
        <w:rPr>
          <w:rFonts w:ascii="Arial" w:hAnsi="Arial" w:cs="Arial"/>
          <w:szCs w:val="28"/>
        </w:rPr>
        <w:t>v zimním slunovratu - symbolizuje ho světlo a zapalován</w:t>
      </w:r>
      <w:r w:rsidR="00DF71AD">
        <w:rPr>
          <w:rFonts w:ascii="Arial" w:hAnsi="Arial" w:cs="Arial"/>
          <w:szCs w:val="28"/>
        </w:rPr>
        <w:t>í svíček</w:t>
      </w:r>
      <w:r w:rsidR="001C17E3" w:rsidRPr="001D7BE9">
        <w:rPr>
          <w:rFonts w:ascii="Arial" w:hAnsi="Arial" w:cs="Arial"/>
          <w:szCs w:val="28"/>
        </w:rPr>
        <w:t xml:space="preserve"> </w:t>
      </w:r>
    </w:p>
    <w:p w:rsidR="008D4727" w:rsidRPr="00252553" w:rsidRDefault="008D4727" w:rsidP="00897AFD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C45911" w:themeColor="accent2" w:themeShade="BF"/>
          <w:szCs w:val="28"/>
        </w:rPr>
      </w:pPr>
      <w:r w:rsidRPr="00252553">
        <w:rPr>
          <w:rFonts w:ascii="Arial" w:hAnsi="Arial" w:cs="Arial"/>
          <w:color w:val="C45911" w:themeColor="accent2" w:themeShade="BF"/>
          <w:szCs w:val="28"/>
        </w:rPr>
        <w:t>c)</w:t>
      </w:r>
      <w:r w:rsidR="00E70320" w:rsidRPr="00252553">
        <w:rPr>
          <w:rFonts w:ascii="Arial" w:hAnsi="Arial" w:cs="Arial"/>
          <w:color w:val="C45911" w:themeColor="accent2" w:themeShade="BF"/>
          <w:szCs w:val="28"/>
        </w:rPr>
        <w:t xml:space="preserve"> v pohanském rituálu uctívání slunce jako nejvyššího Božstva</w:t>
      </w:r>
    </w:p>
    <w:p w:rsidR="00EB22ED" w:rsidRPr="001D7BE9" w:rsidRDefault="00EB22ED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szCs w:val="28"/>
        </w:rPr>
      </w:pPr>
    </w:p>
    <w:p w:rsidR="00D45579" w:rsidRPr="001D7BE9" w:rsidRDefault="00CC18DF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szCs w:val="28"/>
        </w:rPr>
      </w:pPr>
      <w:r w:rsidRPr="00536129">
        <w:rPr>
          <w:rFonts w:ascii="Arial" w:hAnsi="Arial" w:cs="Arial"/>
          <w:b/>
          <w:bCs/>
          <w:noProof/>
          <w:color w:val="FF0000"/>
          <w:szCs w:val="28"/>
          <w:u w:val="single"/>
        </w:rPr>
        <w:drawing>
          <wp:anchor distT="47625" distB="47625" distL="47625" distR="47625" simplePos="0" relativeHeight="251668480" behindDoc="1" locked="0" layoutInCell="1" allowOverlap="0" wp14:anchorId="3E566AAD" wp14:editId="144740BF">
            <wp:simplePos x="0" y="0"/>
            <wp:positionH relativeFrom="margin">
              <wp:align>right</wp:align>
            </wp:positionH>
            <wp:positionV relativeFrom="paragraph">
              <wp:posOffset>13426</wp:posOffset>
            </wp:positionV>
            <wp:extent cx="1095375" cy="619125"/>
            <wp:effectExtent l="0" t="0" r="9525" b="9525"/>
            <wp:wrapNone/>
            <wp:docPr id="4" name="Obrázek 4" descr="Kapř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pří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727" w:rsidRPr="001D7BE9" w:rsidRDefault="00F03946" w:rsidP="00536129">
      <w:pPr>
        <w:pStyle w:val="Normlnweb"/>
        <w:numPr>
          <w:ilvl w:val="0"/>
          <w:numId w:val="4"/>
        </w:numPr>
        <w:spacing w:before="0" w:beforeAutospacing="0" w:after="0" w:afterAutospacing="0"/>
        <w:ind w:left="283" w:right="283"/>
        <w:rPr>
          <w:rFonts w:ascii="Arial" w:hAnsi="Arial" w:cs="Arial"/>
          <w:b/>
          <w:szCs w:val="28"/>
          <w:u w:val="single"/>
        </w:rPr>
      </w:pPr>
      <w:r w:rsidRPr="001D7BE9">
        <w:rPr>
          <w:rFonts w:ascii="Arial" w:hAnsi="Arial" w:cs="Arial"/>
          <w:b/>
          <w:bCs/>
          <w:szCs w:val="28"/>
          <w:u w:val="single"/>
        </w:rPr>
        <w:t>Z čeho se skládal tradiční český vánoční pokrm muzika?</w:t>
      </w:r>
      <w:r w:rsidRPr="001D7BE9">
        <w:rPr>
          <w:rFonts w:ascii="Arial" w:hAnsi="Arial" w:cs="Arial"/>
          <w:b/>
          <w:szCs w:val="28"/>
          <w:u w:val="single"/>
        </w:rPr>
        <w:t xml:space="preserve"> </w:t>
      </w:r>
    </w:p>
    <w:p w:rsidR="00F74EEF" w:rsidRPr="001D7BE9" w:rsidRDefault="00F74EEF" w:rsidP="00F74EEF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szCs w:val="28"/>
        </w:rPr>
      </w:pPr>
    </w:p>
    <w:p w:rsidR="008D4727" w:rsidRPr="00536129" w:rsidRDefault="008D4727" w:rsidP="00F74EEF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FF0000"/>
          <w:szCs w:val="28"/>
        </w:rPr>
      </w:pPr>
      <w:r w:rsidRPr="00536129">
        <w:rPr>
          <w:rFonts w:ascii="Arial" w:hAnsi="Arial" w:cs="Arial"/>
          <w:color w:val="FF0000"/>
          <w:szCs w:val="28"/>
        </w:rPr>
        <w:t>a)</w:t>
      </w:r>
      <w:r w:rsidR="00CD53F4" w:rsidRPr="00536129">
        <w:rPr>
          <w:rFonts w:ascii="Arial" w:hAnsi="Arial" w:cs="Arial"/>
          <w:color w:val="FF0000"/>
          <w:szCs w:val="28"/>
        </w:rPr>
        <w:t xml:space="preserve"> </w:t>
      </w:r>
      <w:r w:rsidR="00D45579" w:rsidRPr="00536129">
        <w:rPr>
          <w:rFonts w:ascii="Arial" w:hAnsi="Arial" w:cs="Arial"/>
          <w:color w:val="FF0000"/>
          <w:szCs w:val="28"/>
        </w:rPr>
        <w:t>z kousků sušených šv</w:t>
      </w:r>
      <w:r w:rsidR="001D7BE9" w:rsidRPr="00536129">
        <w:rPr>
          <w:rFonts w:ascii="Arial" w:hAnsi="Arial" w:cs="Arial"/>
          <w:color w:val="FF0000"/>
          <w:szCs w:val="28"/>
        </w:rPr>
        <w:t>estek, jablek, hrušek a meruněk</w:t>
      </w:r>
    </w:p>
    <w:p w:rsidR="008D4727" w:rsidRPr="001D7BE9" w:rsidRDefault="00EB22ED" w:rsidP="00F74EEF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szCs w:val="28"/>
        </w:rPr>
      </w:pPr>
      <w:r w:rsidRPr="001D7BE9">
        <w:rPr>
          <w:rFonts w:ascii="Arial" w:hAnsi="Arial" w:cs="Arial"/>
          <w:szCs w:val="28"/>
        </w:rPr>
        <w:t>b</w:t>
      </w:r>
      <w:r w:rsidR="00D45579" w:rsidRPr="001D7BE9">
        <w:rPr>
          <w:rFonts w:ascii="Arial" w:hAnsi="Arial" w:cs="Arial"/>
          <w:szCs w:val="28"/>
        </w:rPr>
        <w:t>) z těst</w:t>
      </w:r>
      <w:r w:rsidR="00CD53F4" w:rsidRPr="001D7BE9">
        <w:rPr>
          <w:rFonts w:ascii="Arial" w:hAnsi="Arial" w:cs="Arial"/>
          <w:szCs w:val="28"/>
        </w:rPr>
        <w:t>ovin, brambor a sušeného ovoce</w:t>
      </w:r>
      <w:r w:rsidR="005C6F8C" w:rsidRPr="001D7BE9">
        <w:rPr>
          <w:rFonts w:ascii="Arial" w:hAnsi="Arial" w:cs="Arial"/>
          <w:szCs w:val="28"/>
        </w:rPr>
        <w:t>, zalité medem</w:t>
      </w:r>
    </w:p>
    <w:p w:rsidR="00EB22ED" w:rsidRPr="00252553" w:rsidRDefault="00D45579" w:rsidP="001D7BE9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C45911" w:themeColor="accent2" w:themeShade="BF"/>
          <w:szCs w:val="28"/>
        </w:rPr>
      </w:pPr>
      <w:r w:rsidRPr="00252553">
        <w:rPr>
          <w:rFonts w:ascii="Arial" w:hAnsi="Arial" w:cs="Arial"/>
          <w:color w:val="C45911" w:themeColor="accent2" w:themeShade="BF"/>
          <w:szCs w:val="28"/>
        </w:rPr>
        <w:t>c) ze sušených hub, krup a cibule</w:t>
      </w:r>
      <w:r w:rsidR="005C6F8C" w:rsidRPr="00252553">
        <w:rPr>
          <w:rFonts w:ascii="Arial" w:hAnsi="Arial" w:cs="Arial"/>
          <w:color w:val="C45911" w:themeColor="accent2" w:themeShade="BF"/>
          <w:szCs w:val="28"/>
        </w:rPr>
        <w:t>, které se zapékaly zalité vejci rozšlehanými v mléku</w:t>
      </w:r>
    </w:p>
    <w:p w:rsidR="00EB22ED" w:rsidRPr="001D7BE9" w:rsidRDefault="00EB22ED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color w:val="auto"/>
          <w:szCs w:val="28"/>
        </w:rPr>
      </w:pPr>
    </w:p>
    <w:p w:rsidR="00874688" w:rsidRPr="001D7BE9" w:rsidRDefault="00874688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b/>
          <w:szCs w:val="28"/>
        </w:rPr>
      </w:pPr>
    </w:p>
    <w:p w:rsidR="00D45579" w:rsidRPr="001D7BE9" w:rsidRDefault="00F03946" w:rsidP="00536129">
      <w:pPr>
        <w:pStyle w:val="Normlnweb"/>
        <w:numPr>
          <w:ilvl w:val="0"/>
          <w:numId w:val="4"/>
        </w:numPr>
        <w:spacing w:before="0" w:beforeAutospacing="0" w:after="0" w:afterAutospacing="0"/>
        <w:ind w:left="283" w:right="283"/>
        <w:rPr>
          <w:rFonts w:ascii="Arial" w:hAnsi="Arial" w:cs="Arial"/>
          <w:szCs w:val="28"/>
          <w:u w:val="single"/>
        </w:rPr>
      </w:pPr>
      <w:r w:rsidRPr="001D7BE9">
        <w:rPr>
          <w:rFonts w:ascii="Arial" w:hAnsi="Arial" w:cs="Arial"/>
          <w:b/>
          <w:bCs/>
          <w:szCs w:val="28"/>
          <w:u w:val="single"/>
        </w:rPr>
        <w:t>Co bylo hlavní složkou pučálky - oblíbeného pokrmu z pohanských dob?</w:t>
      </w:r>
    </w:p>
    <w:p w:rsidR="001B2393" w:rsidRPr="001D7BE9" w:rsidRDefault="001B2393" w:rsidP="001B2393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FF0000"/>
          <w:szCs w:val="28"/>
        </w:rPr>
      </w:pPr>
    </w:p>
    <w:p w:rsidR="00EA5C0A" w:rsidRPr="00536129" w:rsidRDefault="00EA5C0A" w:rsidP="00F74EEF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FF0000"/>
          <w:szCs w:val="28"/>
        </w:rPr>
      </w:pPr>
      <w:r w:rsidRPr="00536129">
        <w:rPr>
          <w:rFonts w:ascii="Arial" w:hAnsi="Arial" w:cs="Arial"/>
          <w:color w:val="FF0000"/>
          <w:szCs w:val="28"/>
        </w:rPr>
        <w:t xml:space="preserve">a) </w:t>
      </w:r>
      <w:r w:rsidR="0079137D" w:rsidRPr="00536129">
        <w:rPr>
          <w:rFonts w:ascii="Arial" w:hAnsi="Arial" w:cs="Arial"/>
          <w:color w:val="FF0000"/>
          <w:szCs w:val="28"/>
        </w:rPr>
        <w:t xml:space="preserve">namočená kukuřice se pražila nad otevřeným ohněm, kde tzv. pukala, odtud pučálka    </w:t>
      </w:r>
    </w:p>
    <w:p w:rsidR="00874688" w:rsidRPr="001D7BE9" w:rsidRDefault="00874688" w:rsidP="001B2393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szCs w:val="28"/>
        </w:rPr>
      </w:pPr>
      <w:r w:rsidRPr="001D7BE9">
        <w:rPr>
          <w:rFonts w:ascii="Arial" w:hAnsi="Arial" w:cs="Arial"/>
          <w:szCs w:val="28"/>
        </w:rPr>
        <w:t>b</w:t>
      </w:r>
      <w:r w:rsidR="00D45579" w:rsidRPr="001D7BE9">
        <w:rPr>
          <w:rFonts w:ascii="Arial" w:hAnsi="Arial" w:cs="Arial"/>
          <w:szCs w:val="28"/>
        </w:rPr>
        <w:t xml:space="preserve">) naklíčená čočka, která </w:t>
      </w:r>
      <w:r w:rsidR="00DF71AD">
        <w:rPr>
          <w:rFonts w:ascii="Arial" w:hAnsi="Arial" w:cs="Arial"/>
          <w:szCs w:val="28"/>
        </w:rPr>
        <w:t xml:space="preserve">se </w:t>
      </w:r>
      <w:r w:rsidR="00D45579" w:rsidRPr="001D7BE9">
        <w:rPr>
          <w:rFonts w:ascii="Arial" w:hAnsi="Arial" w:cs="Arial"/>
          <w:szCs w:val="28"/>
        </w:rPr>
        <w:t>zapékala do</w:t>
      </w:r>
      <w:r w:rsidR="00DF71AD">
        <w:rPr>
          <w:rFonts w:ascii="Arial" w:hAnsi="Arial" w:cs="Arial"/>
          <w:szCs w:val="28"/>
        </w:rPr>
        <w:t xml:space="preserve"> chleba, aby přinesla bohatství</w:t>
      </w:r>
      <w:r w:rsidR="00D45579" w:rsidRPr="001D7BE9">
        <w:rPr>
          <w:rFonts w:ascii="Arial" w:hAnsi="Arial" w:cs="Arial"/>
          <w:szCs w:val="28"/>
        </w:rPr>
        <w:t xml:space="preserve"> </w:t>
      </w:r>
    </w:p>
    <w:p w:rsidR="00E36727" w:rsidRPr="00252553" w:rsidRDefault="00536129" w:rsidP="001B2393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C45911" w:themeColor="accent2" w:themeShade="BF"/>
          <w:szCs w:val="28"/>
        </w:rPr>
      </w:pPr>
      <w:r w:rsidRPr="00252553">
        <w:rPr>
          <w:rFonts w:ascii="Arial" w:hAnsi="Arial" w:cs="Arial"/>
          <w:noProof/>
          <w:color w:val="C45911" w:themeColor="accent2" w:themeShade="BF"/>
          <w:szCs w:val="28"/>
        </w:rPr>
        <w:drawing>
          <wp:anchor distT="47625" distB="47625" distL="47625" distR="47625" simplePos="0" relativeHeight="251665408" behindDoc="1" locked="0" layoutInCell="1" allowOverlap="0" wp14:anchorId="6DAD2A74" wp14:editId="27428EFD">
            <wp:simplePos x="0" y="0"/>
            <wp:positionH relativeFrom="margin">
              <wp:posOffset>4805642</wp:posOffset>
            </wp:positionH>
            <wp:positionV relativeFrom="paragraph">
              <wp:posOffset>44279</wp:posOffset>
            </wp:positionV>
            <wp:extent cx="1095375" cy="619125"/>
            <wp:effectExtent l="0" t="0" r="9525" b="9525"/>
            <wp:wrapNone/>
            <wp:docPr id="2" name="Obrázek 2" descr="Zpět na stránky Pražské informační služb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pět na stránky Pražské informační služb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688" w:rsidRPr="00252553">
        <w:rPr>
          <w:rFonts w:ascii="Arial" w:hAnsi="Arial" w:cs="Arial"/>
          <w:color w:val="C45911" w:themeColor="accent2" w:themeShade="BF"/>
          <w:szCs w:val="28"/>
        </w:rPr>
        <w:t xml:space="preserve">c) </w:t>
      </w:r>
      <w:r w:rsidR="001D7BE9" w:rsidRPr="00252553">
        <w:rPr>
          <w:rFonts w:ascii="Arial" w:hAnsi="Arial" w:cs="Arial"/>
          <w:color w:val="C45911" w:themeColor="accent2" w:themeShade="BF"/>
          <w:szCs w:val="28"/>
        </w:rPr>
        <w:t xml:space="preserve">hrách </w:t>
      </w:r>
      <w:r w:rsidR="0079137D" w:rsidRPr="00252553">
        <w:rPr>
          <w:rFonts w:ascii="Arial" w:hAnsi="Arial" w:cs="Arial"/>
          <w:color w:val="C45911" w:themeColor="accent2" w:themeShade="BF"/>
          <w:szCs w:val="28"/>
        </w:rPr>
        <w:t>se nechal 2 - 3 dny klíčit - pučet, pak se opražil na omastku</w:t>
      </w:r>
      <w:r w:rsidR="00D45579" w:rsidRPr="00252553">
        <w:rPr>
          <w:rFonts w:ascii="Arial" w:hAnsi="Arial" w:cs="Arial"/>
          <w:color w:val="C45911" w:themeColor="accent2" w:themeShade="BF"/>
          <w:szCs w:val="28"/>
        </w:rPr>
        <w:t xml:space="preserve">   </w:t>
      </w:r>
    </w:p>
    <w:p w:rsidR="00536129" w:rsidRPr="001D7BE9" w:rsidRDefault="00536129" w:rsidP="001B2393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833C0B" w:themeColor="accent2" w:themeShade="80"/>
          <w:szCs w:val="28"/>
        </w:rPr>
      </w:pPr>
    </w:p>
    <w:p w:rsidR="00F03946" w:rsidRPr="001D7BE9" w:rsidRDefault="00D45579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szCs w:val="28"/>
        </w:rPr>
      </w:pPr>
      <w:r w:rsidRPr="001D7BE9">
        <w:rPr>
          <w:rFonts w:ascii="Arial" w:hAnsi="Arial" w:cs="Arial"/>
          <w:color w:val="auto"/>
          <w:szCs w:val="28"/>
        </w:rPr>
        <w:t xml:space="preserve">                                                                         </w:t>
      </w:r>
      <w:r w:rsidR="00F03946" w:rsidRPr="001D7BE9">
        <w:rPr>
          <w:rFonts w:ascii="Arial" w:hAnsi="Arial" w:cs="Arial"/>
          <w:szCs w:val="28"/>
        </w:rPr>
        <w:t xml:space="preserve"> </w:t>
      </w:r>
    </w:p>
    <w:p w:rsidR="001B2393" w:rsidRPr="001D7BE9" w:rsidRDefault="00F03946" w:rsidP="00536129">
      <w:pPr>
        <w:pStyle w:val="Normlnweb"/>
        <w:numPr>
          <w:ilvl w:val="0"/>
          <w:numId w:val="4"/>
        </w:numPr>
        <w:spacing w:before="0" w:beforeAutospacing="0" w:after="0" w:afterAutospacing="0"/>
        <w:ind w:left="283" w:right="283"/>
        <w:rPr>
          <w:rFonts w:ascii="Arial" w:hAnsi="Arial" w:cs="Arial"/>
          <w:szCs w:val="28"/>
          <w:u w:val="single"/>
        </w:rPr>
      </w:pPr>
      <w:r w:rsidRPr="001D7BE9">
        <w:rPr>
          <w:rFonts w:ascii="Arial" w:hAnsi="Arial" w:cs="Arial"/>
          <w:b/>
          <w:bCs/>
          <w:szCs w:val="28"/>
          <w:u w:val="single"/>
        </w:rPr>
        <w:t xml:space="preserve">Proč se říká starému českému vánočnímu jídlu </w:t>
      </w:r>
      <w:r w:rsidRPr="001D7BE9">
        <w:rPr>
          <w:rFonts w:ascii="Arial" w:hAnsi="Arial" w:cs="Arial"/>
          <w:b/>
          <w:bCs/>
          <w:i/>
          <w:iCs/>
          <w:szCs w:val="28"/>
          <w:u w:val="single"/>
        </w:rPr>
        <w:t>černý</w:t>
      </w:r>
      <w:r w:rsidRPr="001D7BE9">
        <w:rPr>
          <w:rFonts w:ascii="Arial" w:hAnsi="Arial" w:cs="Arial"/>
          <w:b/>
          <w:bCs/>
          <w:szCs w:val="28"/>
          <w:u w:val="single"/>
        </w:rPr>
        <w:t xml:space="preserve"> </w:t>
      </w:r>
      <w:proofErr w:type="spellStart"/>
      <w:r w:rsidRPr="001D7BE9">
        <w:rPr>
          <w:rFonts w:ascii="Arial" w:hAnsi="Arial" w:cs="Arial"/>
          <w:b/>
          <w:bCs/>
          <w:szCs w:val="28"/>
          <w:u w:val="single"/>
        </w:rPr>
        <w:t>kuba</w:t>
      </w:r>
      <w:proofErr w:type="spellEnd"/>
      <w:r w:rsidRPr="001D7BE9">
        <w:rPr>
          <w:rFonts w:ascii="Arial" w:hAnsi="Arial" w:cs="Arial"/>
          <w:b/>
          <w:bCs/>
          <w:szCs w:val="28"/>
          <w:u w:val="single"/>
        </w:rPr>
        <w:t>?</w:t>
      </w:r>
      <w:r w:rsidR="00EB22ED" w:rsidRPr="001D7BE9">
        <w:rPr>
          <w:rFonts w:ascii="Arial" w:hAnsi="Arial" w:cs="Arial"/>
          <w:szCs w:val="28"/>
          <w:u w:val="single"/>
        </w:rPr>
        <w:t xml:space="preserve"> </w:t>
      </w:r>
    </w:p>
    <w:p w:rsidR="00EB22ED" w:rsidRPr="00536129" w:rsidRDefault="00EB22ED" w:rsidP="005C6F8C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FF0000"/>
          <w:szCs w:val="28"/>
        </w:rPr>
      </w:pPr>
      <w:r w:rsidRPr="00536129">
        <w:rPr>
          <w:rFonts w:ascii="Arial" w:hAnsi="Arial" w:cs="Arial"/>
          <w:color w:val="FF0000"/>
          <w:szCs w:val="28"/>
        </w:rPr>
        <w:br/>
      </w:r>
      <w:bookmarkStart w:id="0" w:name="_GoBack"/>
      <w:bookmarkEnd w:id="0"/>
      <w:r w:rsidRPr="00536129">
        <w:rPr>
          <w:rFonts w:ascii="Arial" w:hAnsi="Arial" w:cs="Arial"/>
          <w:color w:val="FF0000"/>
          <w:szCs w:val="28"/>
        </w:rPr>
        <w:t xml:space="preserve">a) </w:t>
      </w:r>
      <w:r w:rsidR="005C6F8C" w:rsidRPr="00536129">
        <w:rPr>
          <w:rFonts w:ascii="Arial" w:hAnsi="Arial" w:cs="Arial"/>
          <w:color w:val="FF0000"/>
          <w:szCs w:val="28"/>
        </w:rPr>
        <w:t>podle uhlířů, kteří pálili v lesích dřevěné uhlí, a tento pokrm byl častým v jejich jídelníčku</w:t>
      </w:r>
    </w:p>
    <w:p w:rsidR="00EB22ED" w:rsidRPr="001D7BE9" w:rsidRDefault="00D45579" w:rsidP="001B2393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szCs w:val="28"/>
        </w:rPr>
      </w:pPr>
      <w:r w:rsidRPr="001D7BE9">
        <w:rPr>
          <w:rFonts w:ascii="Arial" w:hAnsi="Arial" w:cs="Arial"/>
          <w:szCs w:val="28"/>
        </w:rPr>
        <w:t xml:space="preserve">b) </w:t>
      </w:r>
      <w:r w:rsidR="005C6F8C" w:rsidRPr="001D7BE9">
        <w:rPr>
          <w:rFonts w:ascii="Arial" w:hAnsi="Arial" w:cs="Arial"/>
          <w:szCs w:val="28"/>
        </w:rPr>
        <w:t xml:space="preserve">podle hřibů modráků, které se do kuby přidávají a zbarvují pokrm dočerna </w:t>
      </w:r>
    </w:p>
    <w:p w:rsidR="00F03946" w:rsidRPr="00252553" w:rsidRDefault="00D45579" w:rsidP="001B2393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C45911" w:themeColor="accent2" w:themeShade="BF"/>
          <w:szCs w:val="28"/>
        </w:rPr>
      </w:pPr>
      <w:r w:rsidRPr="00252553">
        <w:rPr>
          <w:rFonts w:ascii="Arial" w:hAnsi="Arial" w:cs="Arial"/>
          <w:color w:val="C45911" w:themeColor="accent2" w:themeShade="BF"/>
          <w:szCs w:val="28"/>
        </w:rPr>
        <w:t>c) podle povidel, která se do pokrmu přidávala</w:t>
      </w:r>
    </w:p>
    <w:p w:rsidR="00EB22ED" w:rsidRPr="001D7BE9" w:rsidRDefault="00EB22ED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szCs w:val="28"/>
        </w:rPr>
      </w:pPr>
    </w:p>
    <w:p w:rsidR="00E36727" w:rsidRPr="001D7BE9" w:rsidRDefault="00E36727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szCs w:val="28"/>
        </w:rPr>
      </w:pPr>
    </w:p>
    <w:p w:rsidR="00F03946" w:rsidRPr="001D7BE9" w:rsidRDefault="00536129" w:rsidP="00536129">
      <w:pPr>
        <w:pStyle w:val="Normlnweb"/>
        <w:numPr>
          <w:ilvl w:val="0"/>
          <w:numId w:val="4"/>
        </w:numPr>
        <w:spacing w:before="0" w:beforeAutospacing="0" w:after="0" w:afterAutospacing="0"/>
        <w:ind w:left="283" w:right="283"/>
        <w:rPr>
          <w:rFonts w:ascii="Arial" w:hAnsi="Arial" w:cs="Arial"/>
          <w:szCs w:val="28"/>
          <w:u w:val="single"/>
        </w:rPr>
      </w:pPr>
      <w:r w:rsidRPr="001D7BE9">
        <w:rPr>
          <w:rFonts w:ascii="Arial" w:hAnsi="Arial" w:cs="Arial"/>
          <w:noProof/>
          <w:color w:val="FF0000"/>
          <w:szCs w:val="28"/>
        </w:rPr>
        <w:drawing>
          <wp:anchor distT="47625" distB="47625" distL="47625" distR="47625" simplePos="0" relativeHeight="251669504" behindDoc="1" locked="0" layoutInCell="1" allowOverlap="0" wp14:anchorId="24A43714" wp14:editId="4AE1BD53">
            <wp:simplePos x="0" y="0"/>
            <wp:positionH relativeFrom="column">
              <wp:posOffset>3977185</wp:posOffset>
            </wp:positionH>
            <wp:positionV relativeFrom="paragraph">
              <wp:posOffset>3592</wp:posOffset>
            </wp:positionV>
            <wp:extent cx="1095375" cy="619125"/>
            <wp:effectExtent l="0" t="0" r="9525" b="9525"/>
            <wp:wrapNone/>
            <wp:docPr id="3" name="Obrázek 3" descr="Kapř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pří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946" w:rsidRPr="001D7BE9">
        <w:rPr>
          <w:rFonts w:ascii="Arial" w:hAnsi="Arial" w:cs="Arial"/>
          <w:b/>
          <w:bCs/>
          <w:szCs w:val="28"/>
          <w:u w:val="single"/>
        </w:rPr>
        <w:t xml:space="preserve">Čemu se dříve říkalo </w:t>
      </w:r>
      <w:proofErr w:type="spellStart"/>
      <w:r w:rsidR="00F03946" w:rsidRPr="001D7BE9">
        <w:rPr>
          <w:rFonts w:ascii="Arial" w:hAnsi="Arial" w:cs="Arial"/>
          <w:b/>
          <w:bCs/>
          <w:szCs w:val="28"/>
          <w:u w:val="single"/>
        </w:rPr>
        <w:t>calta</w:t>
      </w:r>
      <w:proofErr w:type="spellEnd"/>
      <w:r w:rsidR="00F03946" w:rsidRPr="001D7BE9">
        <w:rPr>
          <w:rFonts w:ascii="Arial" w:hAnsi="Arial" w:cs="Arial"/>
          <w:b/>
          <w:bCs/>
          <w:szCs w:val="28"/>
          <w:u w:val="single"/>
        </w:rPr>
        <w:t xml:space="preserve">, </w:t>
      </w:r>
      <w:proofErr w:type="spellStart"/>
      <w:r w:rsidR="00F03946" w:rsidRPr="001D7BE9">
        <w:rPr>
          <w:rFonts w:ascii="Arial" w:hAnsi="Arial" w:cs="Arial"/>
          <w:b/>
          <w:bCs/>
          <w:szCs w:val="28"/>
          <w:u w:val="single"/>
        </w:rPr>
        <w:t>štědrovka</w:t>
      </w:r>
      <w:proofErr w:type="spellEnd"/>
      <w:r w:rsidR="00F03946" w:rsidRPr="001D7BE9">
        <w:rPr>
          <w:rFonts w:ascii="Arial" w:hAnsi="Arial" w:cs="Arial"/>
          <w:b/>
          <w:bCs/>
          <w:szCs w:val="28"/>
          <w:u w:val="single"/>
        </w:rPr>
        <w:t xml:space="preserve"> nebo </w:t>
      </w:r>
      <w:proofErr w:type="spellStart"/>
      <w:r w:rsidR="00F03946" w:rsidRPr="001D7BE9">
        <w:rPr>
          <w:rFonts w:ascii="Arial" w:hAnsi="Arial" w:cs="Arial"/>
          <w:b/>
          <w:bCs/>
          <w:szCs w:val="28"/>
          <w:u w:val="single"/>
        </w:rPr>
        <w:t>húska</w:t>
      </w:r>
      <w:proofErr w:type="spellEnd"/>
      <w:r w:rsidR="00F03946" w:rsidRPr="001D7BE9">
        <w:rPr>
          <w:rFonts w:ascii="Arial" w:hAnsi="Arial" w:cs="Arial"/>
          <w:b/>
          <w:bCs/>
          <w:szCs w:val="28"/>
          <w:u w:val="single"/>
        </w:rPr>
        <w:t>?</w:t>
      </w:r>
      <w:r w:rsidR="00F03946" w:rsidRPr="001D7BE9">
        <w:rPr>
          <w:rFonts w:ascii="Arial" w:hAnsi="Arial" w:cs="Arial"/>
          <w:szCs w:val="28"/>
          <w:u w:val="single"/>
        </w:rPr>
        <w:t xml:space="preserve"> </w:t>
      </w:r>
    </w:p>
    <w:p w:rsidR="001B2393" w:rsidRPr="001D7BE9" w:rsidRDefault="001B2393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color w:val="FF0000"/>
          <w:szCs w:val="28"/>
        </w:rPr>
      </w:pPr>
    </w:p>
    <w:p w:rsidR="009E6DD7" w:rsidRPr="001D7BE9" w:rsidRDefault="00E36727" w:rsidP="001B2393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FF0000"/>
          <w:szCs w:val="28"/>
        </w:rPr>
      </w:pPr>
      <w:r w:rsidRPr="001D7BE9">
        <w:rPr>
          <w:rFonts w:ascii="Arial" w:hAnsi="Arial" w:cs="Arial"/>
          <w:color w:val="FF0000"/>
          <w:szCs w:val="28"/>
        </w:rPr>
        <w:t xml:space="preserve">a) </w:t>
      </w:r>
      <w:r w:rsidR="00536129">
        <w:rPr>
          <w:rFonts w:ascii="Arial" w:hAnsi="Arial" w:cs="Arial"/>
          <w:color w:val="FF0000"/>
          <w:szCs w:val="28"/>
        </w:rPr>
        <w:t xml:space="preserve">vánočce </w:t>
      </w:r>
    </w:p>
    <w:p w:rsidR="009E6DD7" w:rsidRPr="001D7BE9" w:rsidRDefault="00E36727" w:rsidP="001B2393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szCs w:val="28"/>
        </w:rPr>
      </w:pPr>
      <w:r w:rsidRPr="001D7BE9">
        <w:rPr>
          <w:rFonts w:ascii="Arial" w:hAnsi="Arial" w:cs="Arial"/>
          <w:szCs w:val="28"/>
        </w:rPr>
        <w:t>b) staročeského pečivu</w:t>
      </w:r>
    </w:p>
    <w:p w:rsidR="00F03946" w:rsidRPr="00252553" w:rsidRDefault="009E6DD7" w:rsidP="001B2393">
      <w:pPr>
        <w:pStyle w:val="Normlnweb"/>
        <w:spacing w:before="0" w:beforeAutospacing="0" w:after="120" w:afterAutospacing="0"/>
        <w:ind w:left="283" w:right="283"/>
        <w:rPr>
          <w:rFonts w:ascii="Arial" w:hAnsi="Arial" w:cs="Arial"/>
          <w:color w:val="C45911" w:themeColor="accent2" w:themeShade="BF"/>
          <w:szCs w:val="28"/>
        </w:rPr>
      </w:pPr>
      <w:r w:rsidRPr="00252553">
        <w:rPr>
          <w:rFonts w:ascii="Arial" w:hAnsi="Arial" w:cs="Arial"/>
          <w:color w:val="C45911" w:themeColor="accent2" w:themeShade="BF"/>
          <w:szCs w:val="28"/>
        </w:rPr>
        <w:t>c) koláč</w:t>
      </w:r>
      <w:r w:rsidR="00E36727" w:rsidRPr="00252553">
        <w:rPr>
          <w:rFonts w:ascii="Arial" w:hAnsi="Arial" w:cs="Arial"/>
          <w:color w:val="C45911" w:themeColor="accent2" w:themeShade="BF"/>
          <w:szCs w:val="28"/>
        </w:rPr>
        <w:t>i</w:t>
      </w:r>
      <w:r w:rsidRPr="00252553">
        <w:rPr>
          <w:rFonts w:ascii="Arial" w:hAnsi="Arial" w:cs="Arial"/>
          <w:color w:val="C45911" w:themeColor="accent2" w:themeShade="BF"/>
          <w:szCs w:val="28"/>
        </w:rPr>
        <w:t xml:space="preserve"> p</w:t>
      </w:r>
      <w:r w:rsidR="00E36727" w:rsidRPr="00252553">
        <w:rPr>
          <w:rFonts w:ascii="Arial" w:hAnsi="Arial" w:cs="Arial"/>
          <w:color w:val="C45911" w:themeColor="accent2" w:themeShade="BF"/>
          <w:szCs w:val="28"/>
        </w:rPr>
        <w:t>lněném</w:t>
      </w:r>
      <w:r w:rsidRPr="00252553">
        <w:rPr>
          <w:rFonts w:ascii="Arial" w:hAnsi="Arial" w:cs="Arial"/>
          <w:color w:val="C45911" w:themeColor="accent2" w:themeShade="BF"/>
          <w:szCs w:val="28"/>
        </w:rPr>
        <w:t xml:space="preserve"> povidly</w:t>
      </w:r>
    </w:p>
    <w:p w:rsidR="00F03946" w:rsidRPr="001D7BE9" w:rsidRDefault="00F03946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b/>
          <w:bCs/>
          <w:color w:val="auto"/>
          <w:szCs w:val="28"/>
        </w:rPr>
      </w:pPr>
    </w:p>
    <w:p w:rsidR="00F03946" w:rsidRPr="001D7BE9" w:rsidRDefault="00F03946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b/>
          <w:bCs/>
          <w:color w:val="auto"/>
          <w:szCs w:val="28"/>
        </w:rPr>
      </w:pPr>
    </w:p>
    <w:p w:rsidR="00F03946" w:rsidRPr="001D7BE9" w:rsidRDefault="00536129" w:rsidP="001B2393">
      <w:pPr>
        <w:pStyle w:val="Normlnweb"/>
        <w:spacing w:before="0" w:beforeAutospacing="0" w:after="0" w:afterAutospacing="0"/>
        <w:ind w:left="283" w:right="283"/>
        <w:rPr>
          <w:rFonts w:ascii="Arial" w:hAnsi="Arial" w:cs="Arial"/>
          <w:color w:val="auto"/>
          <w:szCs w:val="28"/>
        </w:rPr>
      </w:pPr>
      <w:r w:rsidRPr="00DD0D50">
        <w:rPr>
          <w:rFonts w:ascii="Arial" w:hAnsi="Arial" w:cs="Arial"/>
          <w:b/>
          <w:bCs/>
          <w:noProof/>
          <w:color w:val="FF0000"/>
          <w:szCs w:val="28"/>
        </w:rPr>
        <w:drawing>
          <wp:anchor distT="0" distB="0" distL="0" distR="0" simplePos="0" relativeHeight="251677696" behindDoc="0" locked="0" layoutInCell="1" allowOverlap="0" wp14:anchorId="2158BC6D" wp14:editId="644161BC">
            <wp:simplePos x="0" y="0"/>
            <wp:positionH relativeFrom="margin">
              <wp:posOffset>4648996</wp:posOffset>
            </wp:positionH>
            <wp:positionV relativeFrom="paragraph">
              <wp:posOffset>51587</wp:posOffset>
            </wp:positionV>
            <wp:extent cx="1095375" cy="619125"/>
            <wp:effectExtent l="0" t="0" r="9525" b="9525"/>
            <wp:wrapSquare wrapText="bothSides"/>
            <wp:docPr id="6" name="Obrázek 6" descr="Vá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áno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D50">
        <w:rPr>
          <w:rFonts w:ascii="Arial" w:hAnsi="Arial" w:cs="Arial"/>
          <w:b/>
          <w:bCs/>
          <w:noProof/>
          <w:color w:val="FF0000"/>
          <w:szCs w:val="28"/>
        </w:rPr>
        <w:drawing>
          <wp:anchor distT="0" distB="0" distL="0" distR="0" simplePos="0" relativeHeight="251679744" behindDoc="0" locked="0" layoutInCell="1" allowOverlap="0" wp14:anchorId="5BB3702A" wp14:editId="0DE2F0D3">
            <wp:simplePos x="0" y="0"/>
            <wp:positionH relativeFrom="margin">
              <wp:align>left</wp:align>
            </wp:positionH>
            <wp:positionV relativeFrom="paragraph">
              <wp:posOffset>55122</wp:posOffset>
            </wp:positionV>
            <wp:extent cx="1095375" cy="619125"/>
            <wp:effectExtent l="0" t="0" r="9525" b="9525"/>
            <wp:wrapSquare wrapText="bothSides"/>
            <wp:docPr id="14" name="Obrázek 14" descr="Vá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áno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BE9">
        <w:rPr>
          <w:rFonts w:ascii="Arial" w:hAnsi="Arial" w:cs="Arial"/>
          <w:noProof/>
          <w:color w:val="833C0B" w:themeColor="accent2" w:themeShade="80"/>
          <w:szCs w:val="28"/>
        </w:rPr>
        <w:drawing>
          <wp:anchor distT="47625" distB="47625" distL="47625" distR="47625" simplePos="0" relativeHeight="251666432" behindDoc="1" locked="0" layoutInCell="1" allowOverlap="0" wp14:anchorId="563D98E8" wp14:editId="141FD659">
            <wp:simplePos x="0" y="0"/>
            <wp:positionH relativeFrom="margin">
              <wp:align>center</wp:align>
            </wp:positionH>
            <wp:positionV relativeFrom="paragraph">
              <wp:posOffset>138477</wp:posOffset>
            </wp:positionV>
            <wp:extent cx="1095375" cy="619125"/>
            <wp:effectExtent l="0" t="0" r="9525" b="9525"/>
            <wp:wrapNone/>
            <wp:docPr id="1" name="Obrázek 1" descr="Zpět na stránky Pražské informační služb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pět na stránky Pražské informační služb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2DE" w:rsidRPr="001D7BE9" w:rsidRDefault="00536129" w:rsidP="001B2393">
      <w:pPr>
        <w:spacing w:after="0"/>
        <w:ind w:left="283" w:right="28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noProof/>
          <w:color w:val="FF0000"/>
          <w:sz w:val="24"/>
          <w:szCs w:val="28"/>
        </w:rPr>
        <w:t xml:space="preserve">                             </w:t>
      </w:r>
    </w:p>
    <w:sectPr w:rsidR="008942DE" w:rsidRPr="001D7BE9" w:rsidSect="00EB22ED">
      <w:pgSz w:w="11906" w:h="16838"/>
      <w:pgMar w:top="1417" w:right="1417" w:bottom="1417" w:left="1417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CD7"/>
    <w:multiLevelType w:val="hybridMultilevel"/>
    <w:tmpl w:val="D2B2AAB2"/>
    <w:lvl w:ilvl="0" w:tplc="378692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6E6A"/>
    <w:multiLevelType w:val="hybridMultilevel"/>
    <w:tmpl w:val="0554DF12"/>
    <w:lvl w:ilvl="0" w:tplc="DD385826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6A47F8E"/>
    <w:multiLevelType w:val="hybridMultilevel"/>
    <w:tmpl w:val="77DCA574"/>
    <w:lvl w:ilvl="0" w:tplc="E270A76C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B1C6396"/>
    <w:multiLevelType w:val="hybridMultilevel"/>
    <w:tmpl w:val="0FBAD9DE"/>
    <w:lvl w:ilvl="0" w:tplc="B288BD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50FE3"/>
    <w:multiLevelType w:val="hybridMultilevel"/>
    <w:tmpl w:val="10F87102"/>
    <w:lvl w:ilvl="0" w:tplc="4F1EAC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126A"/>
    <w:multiLevelType w:val="hybridMultilevel"/>
    <w:tmpl w:val="77E04140"/>
    <w:lvl w:ilvl="0" w:tplc="99306620">
      <w:start w:val="1"/>
      <w:numFmt w:val="lowerLetter"/>
      <w:lvlText w:val="%1)"/>
      <w:lvlJc w:val="left"/>
      <w:pPr>
        <w:ind w:left="60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3E8546B2"/>
    <w:multiLevelType w:val="hybridMultilevel"/>
    <w:tmpl w:val="47A4DB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529C3"/>
    <w:multiLevelType w:val="hybridMultilevel"/>
    <w:tmpl w:val="D7465100"/>
    <w:lvl w:ilvl="0" w:tplc="D4E034B4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b w:val="0"/>
        <w:color w:val="C45911" w:themeColor="accent2" w:themeShade="BF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E281440"/>
    <w:multiLevelType w:val="hybridMultilevel"/>
    <w:tmpl w:val="F1945D62"/>
    <w:lvl w:ilvl="0" w:tplc="5E788C68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E8B5D64"/>
    <w:multiLevelType w:val="hybridMultilevel"/>
    <w:tmpl w:val="29A8593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67F86"/>
    <w:multiLevelType w:val="hybridMultilevel"/>
    <w:tmpl w:val="1FB26DDA"/>
    <w:lvl w:ilvl="0" w:tplc="917608E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" w15:restartNumberingAfterBreak="0">
    <w:nsid w:val="50D54B62"/>
    <w:multiLevelType w:val="hybridMultilevel"/>
    <w:tmpl w:val="83FE3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67CAB"/>
    <w:multiLevelType w:val="hybridMultilevel"/>
    <w:tmpl w:val="E5C429EE"/>
    <w:lvl w:ilvl="0" w:tplc="F0847B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C45911" w:themeColor="accent2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35EA0"/>
    <w:multiLevelType w:val="hybridMultilevel"/>
    <w:tmpl w:val="CCC08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2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5"/>
  </w:num>
  <w:num w:numId="12">
    <w:abstractNumId w:val="1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46"/>
    <w:rsid w:val="001B2393"/>
    <w:rsid w:val="001C17E3"/>
    <w:rsid w:val="001D7BE9"/>
    <w:rsid w:val="00252553"/>
    <w:rsid w:val="002C1A03"/>
    <w:rsid w:val="003721EA"/>
    <w:rsid w:val="00536129"/>
    <w:rsid w:val="005C6F8C"/>
    <w:rsid w:val="00681B04"/>
    <w:rsid w:val="006D2D12"/>
    <w:rsid w:val="0079137D"/>
    <w:rsid w:val="00874688"/>
    <w:rsid w:val="008942DE"/>
    <w:rsid w:val="00897AFD"/>
    <w:rsid w:val="008D4727"/>
    <w:rsid w:val="009E6DD7"/>
    <w:rsid w:val="00A2249E"/>
    <w:rsid w:val="00AA579A"/>
    <w:rsid w:val="00AD4B41"/>
    <w:rsid w:val="00CC18DF"/>
    <w:rsid w:val="00CD53F4"/>
    <w:rsid w:val="00D45579"/>
    <w:rsid w:val="00DD0D50"/>
    <w:rsid w:val="00DF71AD"/>
    <w:rsid w:val="00E36727"/>
    <w:rsid w:val="00E70320"/>
    <w:rsid w:val="00EA5C0A"/>
    <w:rsid w:val="00EB22ED"/>
    <w:rsid w:val="00F03946"/>
    <w:rsid w:val="00F74EEF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33119-2169-445D-9DF2-97AEAF4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F0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3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394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45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.cz/c/kamvpraze/vanoce/vanoce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0509-099A-4130-8F26-81F21802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10</cp:revision>
  <cp:lastPrinted>2022-12-05T21:11:00Z</cp:lastPrinted>
  <dcterms:created xsi:type="dcterms:W3CDTF">2022-11-30T18:27:00Z</dcterms:created>
  <dcterms:modified xsi:type="dcterms:W3CDTF">2022-12-05T21:12:00Z</dcterms:modified>
</cp:coreProperties>
</file>